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141B07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141B07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141B07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EE0A8D" w:rsidRPr="00141B07" w:rsidRDefault="00EE0A8D" w:rsidP="00A20405">
      <w:pPr>
        <w:widowControl w:val="0"/>
        <w:jc w:val="both"/>
        <w:rPr>
          <w:color w:val="FFFFFF" w:themeColor="background1"/>
          <w:sz w:val="28"/>
        </w:rPr>
      </w:pPr>
    </w:p>
    <w:p w:rsidR="002A6555" w:rsidRPr="00141B07" w:rsidRDefault="006B664B" w:rsidP="006B664B">
      <w:pPr>
        <w:widowControl w:val="0"/>
        <w:jc w:val="center"/>
        <w:rPr>
          <w:color w:val="FFFFFF" w:themeColor="background1"/>
          <w:sz w:val="28"/>
        </w:rPr>
      </w:pPr>
      <w:r w:rsidRPr="00141B07">
        <w:rPr>
          <w:color w:val="FFFFFF" w:themeColor="background1"/>
          <w:sz w:val="28"/>
        </w:rPr>
        <w:t>РЕШЕНИЕ</w:t>
      </w:r>
    </w:p>
    <w:p w:rsidR="002A6555" w:rsidRPr="00141B07" w:rsidRDefault="002A6555" w:rsidP="00A20405">
      <w:pPr>
        <w:widowControl w:val="0"/>
        <w:jc w:val="both"/>
        <w:rPr>
          <w:color w:val="FFFFFF" w:themeColor="background1"/>
          <w:sz w:val="28"/>
        </w:rPr>
      </w:pPr>
    </w:p>
    <w:p w:rsidR="00F56BCC" w:rsidRPr="00D664A9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4B1BBF" w:rsidRDefault="002A6555" w:rsidP="000C30A9">
      <w:pPr>
        <w:jc w:val="both"/>
        <w:rPr>
          <w:spacing w:val="2"/>
          <w:sz w:val="28"/>
          <w:szCs w:val="28"/>
        </w:rPr>
      </w:pPr>
      <w:proofErr w:type="gramStart"/>
      <w:r w:rsidRPr="00F23F84">
        <w:rPr>
          <w:sz w:val="28"/>
          <w:szCs w:val="28"/>
        </w:rPr>
        <w:t xml:space="preserve">Комитета </w:t>
      </w:r>
      <w:r w:rsidRPr="00030B35">
        <w:rPr>
          <w:sz w:val="28"/>
          <w:szCs w:val="28"/>
        </w:rPr>
        <w:t>по бюджету и налогам по проекту федерального закона</w:t>
      </w:r>
      <w:r w:rsidR="0004150C" w:rsidRPr="00030B35">
        <w:rPr>
          <w:sz w:val="28"/>
          <w:szCs w:val="28"/>
        </w:rPr>
        <w:t xml:space="preserve"> </w:t>
      </w:r>
      <w:r w:rsidR="002912E3" w:rsidRPr="00030B35">
        <w:rPr>
          <w:bCs/>
          <w:sz w:val="28"/>
          <w:szCs w:val="28"/>
        </w:rPr>
        <w:t> </w:t>
      </w:r>
      <w:r w:rsidR="00E07473" w:rsidRPr="00030B35">
        <w:rPr>
          <w:bCs/>
          <w:sz w:val="28"/>
          <w:szCs w:val="28"/>
        </w:rPr>
        <w:t>№ </w:t>
      </w:r>
      <w:r w:rsidR="004B1BBF">
        <w:rPr>
          <w:sz w:val="28"/>
          <w:szCs w:val="28"/>
        </w:rPr>
        <w:t xml:space="preserve">1158725-8 «О </w:t>
      </w:r>
      <w:r w:rsidR="004B1BBF">
        <w:rPr>
          <w:spacing w:val="2"/>
          <w:sz w:val="28"/>
          <w:szCs w:val="28"/>
          <w:shd w:val="clear" w:color="auto" w:fill="FFFFFF"/>
        </w:rPr>
        <w:t>внесении изменений в статью 217 части второй Налогового кодекса Российской Федерации (в части частичной отмены налогообложения налогом на доходы физических лиц пособий по временной нетрудоспособности)</w:t>
      </w:r>
      <w:r w:rsidR="004B1BBF">
        <w:rPr>
          <w:sz w:val="28"/>
          <w:szCs w:val="28"/>
        </w:rPr>
        <w:t>», внесенно</w:t>
      </w:r>
      <w:r w:rsidR="004B1BBF">
        <w:rPr>
          <w:sz w:val="28"/>
          <w:szCs w:val="28"/>
        </w:rPr>
        <w:t>му</w:t>
      </w:r>
      <w:r w:rsidR="004B1BBF">
        <w:rPr>
          <w:sz w:val="28"/>
          <w:szCs w:val="28"/>
        </w:rPr>
        <w:t xml:space="preserve"> депутатами Государственной Думы </w:t>
      </w:r>
      <w:proofErr w:type="spellStart"/>
      <w:r w:rsidR="004B1BBF">
        <w:rPr>
          <w:sz w:val="28"/>
          <w:szCs w:val="28"/>
        </w:rPr>
        <w:t>С.М.Мироновым</w:t>
      </w:r>
      <w:proofErr w:type="spellEnd"/>
      <w:r w:rsidR="004B1BBF">
        <w:rPr>
          <w:sz w:val="28"/>
          <w:szCs w:val="28"/>
        </w:rPr>
        <w:t xml:space="preserve">, </w:t>
      </w:r>
      <w:proofErr w:type="spellStart"/>
      <w:r w:rsidR="004B1BBF">
        <w:rPr>
          <w:spacing w:val="2"/>
          <w:sz w:val="28"/>
          <w:szCs w:val="28"/>
        </w:rPr>
        <w:t>А.А.Ремезковым</w:t>
      </w:r>
      <w:proofErr w:type="spellEnd"/>
      <w:r w:rsidR="004B1BBF">
        <w:rPr>
          <w:spacing w:val="2"/>
          <w:sz w:val="28"/>
          <w:szCs w:val="28"/>
        </w:rPr>
        <w:t xml:space="preserve">, </w:t>
      </w:r>
      <w:proofErr w:type="spellStart"/>
      <w:r w:rsidR="004B1BBF">
        <w:rPr>
          <w:spacing w:val="2"/>
          <w:sz w:val="28"/>
          <w:szCs w:val="28"/>
        </w:rPr>
        <w:t>А.А.Кузнецовым</w:t>
      </w:r>
      <w:proofErr w:type="spellEnd"/>
      <w:r w:rsidR="000C30A9">
        <w:rPr>
          <w:spacing w:val="2"/>
          <w:sz w:val="28"/>
          <w:szCs w:val="28"/>
        </w:rPr>
        <w:t xml:space="preserve">, </w:t>
      </w:r>
      <w:proofErr w:type="spellStart"/>
      <w:r w:rsidR="000C30A9">
        <w:rPr>
          <w:spacing w:val="2"/>
          <w:sz w:val="28"/>
          <w:szCs w:val="28"/>
        </w:rPr>
        <w:t>М.Г.Делягиным</w:t>
      </w:r>
      <w:proofErr w:type="spellEnd"/>
      <w:r w:rsidR="000C30A9">
        <w:rPr>
          <w:spacing w:val="2"/>
          <w:sz w:val="28"/>
          <w:szCs w:val="28"/>
        </w:rPr>
        <w:t xml:space="preserve">, </w:t>
      </w:r>
      <w:proofErr w:type="spellStart"/>
      <w:r w:rsidR="000C30A9">
        <w:rPr>
          <w:spacing w:val="2"/>
          <w:sz w:val="28"/>
          <w:szCs w:val="28"/>
        </w:rPr>
        <w:t>Н.В.Новичковым</w:t>
      </w:r>
      <w:proofErr w:type="spellEnd"/>
      <w:proofErr w:type="gramEnd"/>
    </w:p>
    <w:p w:rsidR="007805F0" w:rsidRPr="00E07473" w:rsidRDefault="00627492" w:rsidP="007D55BA">
      <w:pPr>
        <w:jc w:val="both"/>
        <w:rPr>
          <w:color w:val="FF0000"/>
          <w:sz w:val="28"/>
          <w:szCs w:val="28"/>
        </w:rPr>
      </w:pPr>
      <w:r w:rsidRPr="00174A01">
        <w:rPr>
          <w:sz w:val="28"/>
          <w:szCs w:val="28"/>
        </w:rPr>
        <w:cr/>
      </w:r>
      <w:r w:rsidR="00F23F84">
        <w:rPr>
          <w:bCs/>
          <w:sz w:val="28"/>
          <w:szCs w:val="28"/>
        </w:rPr>
        <w:tab/>
      </w:r>
    </w:p>
    <w:p w:rsidR="002A6555" w:rsidRPr="00E00B6B" w:rsidRDefault="002A6555" w:rsidP="00A20405">
      <w:pPr>
        <w:pStyle w:val="1"/>
        <w:keepNext w:val="0"/>
        <w:widowControl w:val="0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734472">
        <w:rPr>
          <w:szCs w:val="28"/>
        </w:rPr>
        <w:t xml:space="preserve"> 29</w:t>
      </w:r>
      <w:r w:rsidR="004B1BBF">
        <w:rPr>
          <w:szCs w:val="28"/>
        </w:rPr>
        <w:t>8</w:t>
      </w:r>
      <w:r w:rsidR="002F51C6" w:rsidRPr="009566C2">
        <w:rPr>
          <w:szCs w:val="28"/>
        </w:rPr>
        <w:t xml:space="preserve">                                                    </w:t>
      </w:r>
      <w:r w:rsidR="0075239B">
        <w:rPr>
          <w:szCs w:val="28"/>
        </w:rPr>
        <w:t xml:space="preserve">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4B1BBF">
        <w:t xml:space="preserve">16 марта </w:t>
      </w:r>
      <w:r w:rsidR="00FF3258">
        <w:t xml:space="preserve">2026 </w:t>
      </w:r>
      <w:r w:rsidR="00E676D5" w:rsidRPr="009566C2">
        <w:t>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</w:t>
      </w:r>
      <w:bookmarkStart w:id="0" w:name="_GoBack"/>
      <w:bookmarkEnd w:id="0"/>
      <w:r w:rsidRPr="009566C2">
        <w:rPr>
          <w:sz w:val="28"/>
        </w:rPr>
        <w:t>и статьи 105 Регламента Государственной Думы (отсутствует заключение Правительства Российской Федерации).</w:t>
      </w:r>
    </w:p>
    <w:p w:rsidR="002A6555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86780A" w:rsidRPr="00E00B6B" w:rsidRDefault="0086780A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C30A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FC753B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CEB" w:rsidRDefault="00C74CEB">
      <w:r>
        <w:separator/>
      </w:r>
    </w:p>
  </w:endnote>
  <w:endnote w:type="continuationSeparator" w:id="0">
    <w:p w:rsidR="00C74CEB" w:rsidRDefault="00C7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CEB" w:rsidRDefault="00C74CEB">
      <w:r>
        <w:separator/>
      </w:r>
    </w:p>
  </w:footnote>
  <w:footnote w:type="continuationSeparator" w:id="0">
    <w:p w:rsidR="00C74CEB" w:rsidRDefault="00C7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30B35"/>
    <w:rsid w:val="0004150C"/>
    <w:rsid w:val="00075C89"/>
    <w:rsid w:val="000A178A"/>
    <w:rsid w:val="000A48CB"/>
    <w:rsid w:val="000B7D1E"/>
    <w:rsid w:val="000C08A3"/>
    <w:rsid w:val="000C30A9"/>
    <w:rsid w:val="000C473F"/>
    <w:rsid w:val="000D5131"/>
    <w:rsid w:val="000D7187"/>
    <w:rsid w:val="00141B07"/>
    <w:rsid w:val="00154E91"/>
    <w:rsid w:val="00183C38"/>
    <w:rsid w:val="001855BC"/>
    <w:rsid w:val="00192DBA"/>
    <w:rsid w:val="001959B5"/>
    <w:rsid w:val="001A1FD5"/>
    <w:rsid w:val="001C1E27"/>
    <w:rsid w:val="001D3C57"/>
    <w:rsid w:val="001D40F5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55C55"/>
    <w:rsid w:val="003D7B16"/>
    <w:rsid w:val="003F7211"/>
    <w:rsid w:val="004075C1"/>
    <w:rsid w:val="004B1BBF"/>
    <w:rsid w:val="004C492D"/>
    <w:rsid w:val="00520263"/>
    <w:rsid w:val="00555B63"/>
    <w:rsid w:val="005759BB"/>
    <w:rsid w:val="005E113C"/>
    <w:rsid w:val="00627492"/>
    <w:rsid w:val="00635DC5"/>
    <w:rsid w:val="0067625C"/>
    <w:rsid w:val="0068285A"/>
    <w:rsid w:val="00687986"/>
    <w:rsid w:val="006A3EE7"/>
    <w:rsid w:val="006B664B"/>
    <w:rsid w:val="006C6CDD"/>
    <w:rsid w:val="00730137"/>
    <w:rsid w:val="00734472"/>
    <w:rsid w:val="0075239B"/>
    <w:rsid w:val="007805F0"/>
    <w:rsid w:val="00780624"/>
    <w:rsid w:val="007943F7"/>
    <w:rsid w:val="007D55BA"/>
    <w:rsid w:val="0086276D"/>
    <w:rsid w:val="0086780A"/>
    <w:rsid w:val="008853BA"/>
    <w:rsid w:val="008C668C"/>
    <w:rsid w:val="008D102A"/>
    <w:rsid w:val="009566C2"/>
    <w:rsid w:val="00A07282"/>
    <w:rsid w:val="00A20405"/>
    <w:rsid w:val="00A41219"/>
    <w:rsid w:val="00AF4A32"/>
    <w:rsid w:val="00B04121"/>
    <w:rsid w:val="00B326BC"/>
    <w:rsid w:val="00B41C0C"/>
    <w:rsid w:val="00B73695"/>
    <w:rsid w:val="00BD4706"/>
    <w:rsid w:val="00BE0D57"/>
    <w:rsid w:val="00C11057"/>
    <w:rsid w:val="00C74CEB"/>
    <w:rsid w:val="00C91343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D316C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D695E"/>
    <w:rsid w:val="00EE0A8D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91</cp:revision>
  <cp:lastPrinted>2025-07-02T10:45:00Z</cp:lastPrinted>
  <dcterms:created xsi:type="dcterms:W3CDTF">2020-07-13T10:10:00Z</dcterms:created>
  <dcterms:modified xsi:type="dcterms:W3CDTF">2026-03-16T08:10:00Z</dcterms:modified>
</cp:coreProperties>
</file>